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7CC82" w14:textId="77777777" w:rsidR="001B2DE1" w:rsidRPr="001747E2" w:rsidRDefault="00D35F75" w:rsidP="00D35F75">
      <w:pPr>
        <w:jc w:val="center"/>
        <w:rPr>
          <w:b/>
          <w:sz w:val="36"/>
          <w:szCs w:val="36"/>
          <w:u w:val="single"/>
        </w:rPr>
      </w:pPr>
      <w:r w:rsidRPr="001747E2">
        <w:rPr>
          <w:b/>
          <w:sz w:val="36"/>
          <w:szCs w:val="36"/>
          <w:u w:val="single"/>
        </w:rPr>
        <w:t>FLOWERS FOR MY PAIN</w:t>
      </w:r>
    </w:p>
    <w:p w14:paraId="533D7E67" w14:textId="00F4ED19" w:rsidR="00D35F75" w:rsidRPr="001747E2" w:rsidRDefault="00D35F75" w:rsidP="00D35F75">
      <w:pPr>
        <w:jc w:val="center"/>
        <w:rPr>
          <w:b/>
        </w:rPr>
      </w:pPr>
      <w:r w:rsidRPr="001747E2">
        <w:rPr>
          <w:u w:val="single"/>
        </w:rPr>
        <w:t>Budget</w:t>
      </w:r>
      <w:r w:rsidR="001747E2">
        <w:t xml:space="preserve">- </w:t>
      </w:r>
      <w:r w:rsidR="00B834B5">
        <w:rPr>
          <w:b/>
        </w:rPr>
        <w:t>$5850</w:t>
      </w:r>
    </w:p>
    <w:p w14:paraId="792713E6" w14:textId="77777777" w:rsidR="00D35F75" w:rsidRPr="001747E2" w:rsidRDefault="00D35F75" w:rsidP="00D35F75">
      <w:pPr>
        <w:jc w:val="center"/>
        <w:rPr>
          <w:b/>
        </w:rPr>
      </w:pPr>
      <w:r w:rsidRPr="001747E2">
        <w:rPr>
          <w:b/>
        </w:rPr>
        <w:t>Director: Michael Preston</w:t>
      </w:r>
    </w:p>
    <w:p w14:paraId="6B3360A1" w14:textId="77777777" w:rsidR="00D35F75" w:rsidRDefault="00D35F75" w:rsidP="00D35F75">
      <w:pPr>
        <w:jc w:val="center"/>
      </w:pPr>
    </w:p>
    <w:p w14:paraId="2D0EE6EB" w14:textId="77777777" w:rsidR="00D35F75" w:rsidRPr="001747E2" w:rsidRDefault="00D35F75" w:rsidP="00D35F75">
      <w:pPr>
        <w:rPr>
          <w:b/>
          <w:sz w:val="28"/>
          <w:szCs w:val="28"/>
        </w:rPr>
      </w:pPr>
      <w:r w:rsidRPr="001747E2">
        <w:rPr>
          <w:b/>
          <w:sz w:val="28"/>
          <w:szCs w:val="28"/>
        </w:rPr>
        <w:t>Producers: D. Washington, J. Smith                                                 Shoot: Cleveland</w:t>
      </w:r>
    </w:p>
    <w:p w14:paraId="2FBD8489" w14:textId="77777777" w:rsidR="00D35F75" w:rsidRPr="001747E2" w:rsidRDefault="00D35F75" w:rsidP="00D35F75">
      <w:pPr>
        <w:rPr>
          <w:b/>
          <w:sz w:val="28"/>
          <w:szCs w:val="28"/>
        </w:rPr>
      </w:pPr>
      <w:r w:rsidRPr="001747E2">
        <w:rPr>
          <w:b/>
          <w:sz w:val="28"/>
          <w:szCs w:val="28"/>
        </w:rPr>
        <w:t>2- Day Shoot</w:t>
      </w:r>
    </w:p>
    <w:p w14:paraId="14925A55" w14:textId="77777777" w:rsidR="00D35F75" w:rsidRPr="001747E2" w:rsidRDefault="00D35F75" w:rsidP="00D35F75">
      <w:pPr>
        <w:rPr>
          <w:b/>
          <w:sz w:val="28"/>
          <w:szCs w:val="28"/>
        </w:rPr>
      </w:pPr>
      <w:r w:rsidRPr="001747E2">
        <w:rPr>
          <w:b/>
          <w:sz w:val="28"/>
          <w:szCs w:val="28"/>
        </w:rPr>
        <w:t>Cannon C100</w:t>
      </w:r>
    </w:p>
    <w:p w14:paraId="4DA02B32" w14:textId="77777777" w:rsidR="00D35F75" w:rsidRPr="001747E2" w:rsidRDefault="00D35F75" w:rsidP="00D35F75">
      <w:pPr>
        <w:rPr>
          <w:b/>
        </w:rPr>
      </w:pPr>
      <w:r w:rsidRPr="001747E2">
        <w:rPr>
          <w:b/>
          <w:sz w:val="28"/>
          <w:szCs w:val="28"/>
        </w:rPr>
        <w:t>Adobe Premiere Edit</w:t>
      </w:r>
    </w:p>
    <w:p w14:paraId="14A5FF79" w14:textId="77777777" w:rsidR="00D35F75" w:rsidRPr="001747E2" w:rsidRDefault="00D35F75" w:rsidP="00D35F75">
      <w:pPr>
        <w:rPr>
          <w:b/>
        </w:rPr>
      </w:pPr>
    </w:p>
    <w:tbl>
      <w:tblPr>
        <w:tblStyle w:val="TableGrid"/>
        <w:tblW w:w="0" w:type="auto"/>
        <w:tblLook w:val="04A0" w:firstRow="1" w:lastRow="0" w:firstColumn="1" w:lastColumn="0" w:noHBand="0" w:noVBand="1"/>
      </w:tblPr>
      <w:tblGrid>
        <w:gridCol w:w="3116"/>
        <w:gridCol w:w="3117"/>
        <w:gridCol w:w="3117"/>
      </w:tblGrid>
      <w:tr w:rsidR="00D35F75" w14:paraId="27D36E36" w14:textId="77777777" w:rsidTr="00D35F75">
        <w:tc>
          <w:tcPr>
            <w:tcW w:w="3116" w:type="dxa"/>
          </w:tcPr>
          <w:p w14:paraId="3F46846C" w14:textId="77777777" w:rsidR="00D35F75" w:rsidRPr="00D35F75" w:rsidRDefault="00D35F75" w:rsidP="00D35F75">
            <w:pPr>
              <w:pStyle w:val="TableofFigures"/>
              <w:rPr>
                <w:b/>
              </w:rPr>
            </w:pPr>
            <w:r w:rsidRPr="00D35F75">
              <w:rPr>
                <w:b/>
              </w:rPr>
              <w:t>Category Title</w:t>
            </w:r>
          </w:p>
        </w:tc>
        <w:tc>
          <w:tcPr>
            <w:tcW w:w="3117" w:type="dxa"/>
          </w:tcPr>
          <w:p w14:paraId="0F52F74F" w14:textId="77777777" w:rsidR="00D35F75" w:rsidRPr="00D35F75" w:rsidRDefault="00D35F75" w:rsidP="00D35F75">
            <w:pPr>
              <w:pStyle w:val="TableofFigures"/>
              <w:rPr>
                <w:b/>
              </w:rPr>
            </w:pPr>
            <w:r w:rsidRPr="00D35F75">
              <w:rPr>
                <w:b/>
              </w:rPr>
              <w:t>Page</w:t>
            </w:r>
          </w:p>
        </w:tc>
        <w:tc>
          <w:tcPr>
            <w:tcW w:w="3117" w:type="dxa"/>
          </w:tcPr>
          <w:p w14:paraId="7CE63D87" w14:textId="77777777" w:rsidR="00D35F75" w:rsidRPr="00D35F75" w:rsidRDefault="00D35F75" w:rsidP="00D35F75">
            <w:pPr>
              <w:pStyle w:val="TableofFigures"/>
              <w:rPr>
                <w:b/>
              </w:rPr>
            </w:pPr>
            <w:r w:rsidRPr="00D35F75">
              <w:rPr>
                <w:b/>
              </w:rPr>
              <w:t>Total</w:t>
            </w:r>
          </w:p>
        </w:tc>
      </w:tr>
      <w:tr w:rsidR="00D35F75" w14:paraId="32342306" w14:textId="77777777" w:rsidTr="00D35F75">
        <w:tc>
          <w:tcPr>
            <w:tcW w:w="3116" w:type="dxa"/>
          </w:tcPr>
          <w:p w14:paraId="7537E55B" w14:textId="77777777" w:rsidR="00D35F75" w:rsidRDefault="008F1DE9" w:rsidP="00D35F75">
            <w:pPr>
              <w:pStyle w:val="TableofFigures"/>
            </w:pPr>
            <w:r>
              <w:t>Story &amp; Script</w:t>
            </w:r>
          </w:p>
        </w:tc>
        <w:tc>
          <w:tcPr>
            <w:tcW w:w="3117" w:type="dxa"/>
          </w:tcPr>
          <w:p w14:paraId="7C66C8CB" w14:textId="77777777" w:rsidR="00D35F75" w:rsidRDefault="008F1DE9" w:rsidP="00D35F75">
            <w:pPr>
              <w:pStyle w:val="TableofFigures"/>
            </w:pPr>
            <w:r>
              <w:t>1</w:t>
            </w:r>
          </w:p>
        </w:tc>
        <w:tc>
          <w:tcPr>
            <w:tcW w:w="3117" w:type="dxa"/>
          </w:tcPr>
          <w:p w14:paraId="0E3213F4" w14:textId="77777777" w:rsidR="00D35F75" w:rsidRDefault="008F1DE9" w:rsidP="00D35F75">
            <w:pPr>
              <w:pStyle w:val="TableofFigures"/>
            </w:pPr>
            <w:r>
              <w:t>500</w:t>
            </w:r>
          </w:p>
        </w:tc>
      </w:tr>
      <w:tr w:rsidR="00D35F75" w14:paraId="1129B858" w14:textId="77777777" w:rsidTr="00D35F75">
        <w:tc>
          <w:tcPr>
            <w:tcW w:w="3116" w:type="dxa"/>
          </w:tcPr>
          <w:p w14:paraId="15307D8A" w14:textId="77777777" w:rsidR="00D35F75" w:rsidRDefault="008F1DE9" w:rsidP="00D35F75">
            <w:pPr>
              <w:pStyle w:val="TableofFigures"/>
            </w:pPr>
            <w:r>
              <w:t>Producers &amp; Staff</w:t>
            </w:r>
          </w:p>
        </w:tc>
        <w:tc>
          <w:tcPr>
            <w:tcW w:w="3117" w:type="dxa"/>
          </w:tcPr>
          <w:p w14:paraId="004CE13E" w14:textId="77777777" w:rsidR="00D35F75" w:rsidRDefault="008F1DE9" w:rsidP="00D35F75">
            <w:pPr>
              <w:pStyle w:val="TableofFigures"/>
            </w:pPr>
            <w:r>
              <w:t>1</w:t>
            </w:r>
          </w:p>
        </w:tc>
        <w:tc>
          <w:tcPr>
            <w:tcW w:w="3117" w:type="dxa"/>
          </w:tcPr>
          <w:p w14:paraId="2069AD4A" w14:textId="77777777" w:rsidR="00D35F75" w:rsidRDefault="008F1DE9" w:rsidP="00D35F75">
            <w:pPr>
              <w:pStyle w:val="TableofFigures"/>
            </w:pPr>
            <w:r>
              <w:t>1700</w:t>
            </w:r>
          </w:p>
        </w:tc>
      </w:tr>
      <w:tr w:rsidR="00D35F75" w14:paraId="56B4670E" w14:textId="77777777" w:rsidTr="00D35F75">
        <w:tc>
          <w:tcPr>
            <w:tcW w:w="3116" w:type="dxa"/>
          </w:tcPr>
          <w:p w14:paraId="0891BC46" w14:textId="77777777" w:rsidR="00D35F75" w:rsidRDefault="008F1DE9" w:rsidP="00D35F75">
            <w:pPr>
              <w:pStyle w:val="TableofFigures"/>
            </w:pPr>
            <w:r>
              <w:t>Director</w:t>
            </w:r>
          </w:p>
        </w:tc>
        <w:tc>
          <w:tcPr>
            <w:tcW w:w="3117" w:type="dxa"/>
          </w:tcPr>
          <w:p w14:paraId="59F074A9" w14:textId="77777777" w:rsidR="00D35F75" w:rsidRDefault="008F1DE9" w:rsidP="00D35F75">
            <w:pPr>
              <w:pStyle w:val="TableofFigures"/>
            </w:pPr>
            <w:r>
              <w:t xml:space="preserve">1 </w:t>
            </w:r>
          </w:p>
        </w:tc>
        <w:tc>
          <w:tcPr>
            <w:tcW w:w="3117" w:type="dxa"/>
          </w:tcPr>
          <w:p w14:paraId="78B8702D" w14:textId="77777777" w:rsidR="00D35F75" w:rsidRDefault="008F1DE9" w:rsidP="00D35F75">
            <w:pPr>
              <w:pStyle w:val="TableofFigures"/>
            </w:pPr>
            <w:r>
              <w:t>500</w:t>
            </w:r>
          </w:p>
        </w:tc>
      </w:tr>
      <w:tr w:rsidR="00D35F75" w14:paraId="3EB57A1D" w14:textId="77777777" w:rsidTr="00D35F75">
        <w:tc>
          <w:tcPr>
            <w:tcW w:w="3116" w:type="dxa"/>
          </w:tcPr>
          <w:p w14:paraId="61E275E6" w14:textId="77777777" w:rsidR="00D35F75" w:rsidRDefault="008F1DE9" w:rsidP="00D35F75">
            <w:pPr>
              <w:pStyle w:val="TableofFigures"/>
            </w:pPr>
            <w:r>
              <w:t>Talent</w:t>
            </w:r>
          </w:p>
        </w:tc>
        <w:tc>
          <w:tcPr>
            <w:tcW w:w="3117" w:type="dxa"/>
          </w:tcPr>
          <w:p w14:paraId="47D1F563" w14:textId="77777777" w:rsidR="00D35F75" w:rsidRDefault="008F1DE9" w:rsidP="00D35F75">
            <w:pPr>
              <w:pStyle w:val="TableofFigures"/>
            </w:pPr>
            <w:r>
              <w:t xml:space="preserve">1 </w:t>
            </w:r>
          </w:p>
        </w:tc>
        <w:tc>
          <w:tcPr>
            <w:tcW w:w="3117" w:type="dxa"/>
          </w:tcPr>
          <w:p w14:paraId="5CBFA1F7" w14:textId="77777777" w:rsidR="00D35F75" w:rsidRDefault="008F1DE9" w:rsidP="00D35F75">
            <w:pPr>
              <w:pStyle w:val="TableofFigures"/>
            </w:pPr>
            <w:r>
              <w:t>180</w:t>
            </w:r>
          </w:p>
        </w:tc>
      </w:tr>
      <w:tr w:rsidR="00D35F75" w14:paraId="7B962C3D" w14:textId="77777777" w:rsidTr="00D35F75">
        <w:tc>
          <w:tcPr>
            <w:tcW w:w="3116" w:type="dxa"/>
          </w:tcPr>
          <w:p w14:paraId="531A8E44" w14:textId="77777777" w:rsidR="00D35F75" w:rsidRPr="008F1DE9" w:rsidRDefault="008F1DE9" w:rsidP="00D35F75">
            <w:pPr>
              <w:pStyle w:val="TableofFigures"/>
              <w:rPr>
                <w:b/>
              </w:rPr>
            </w:pPr>
            <w:r>
              <w:rPr>
                <w:b/>
              </w:rPr>
              <w:t>Total Above the Line</w:t>
            </w:r>
          </w:p>
        </w:tc>
        <w:tc>
          <w:tcPr>
            <w:tcW w:w="3117" w:type="dxa"/>
          </w:tcPr>
          <w:p w14:paraId="3CD0977A" w14:textId="77777777" w:rsidR="00D35F75" w:rsidRDefault="00D35F75" w:rsidP="00D35F75">
            <w:pPr>
              <w:pStyle w:val="TableofFigures"/>
            </w:pPr>
          </w:p>
        </w:tc>
        <w:tc>
          <w:tcPr>
            <w:tcW w:w="3117" w:type="dxa"/>
          </w:tcPr>
          <w:p w14:paraId="294FF5D1" w14:textId="77777777" w:rsidR="00D35F75" w:rsidRPr="008F1DE9" w:rsidRDefault="008F1DE9" w:rsidP="00D35F75">
            <w:pPr>
              <w:pStyle w:val="TableofFigures"/>
              <w:rPr>
                <w:b/>
              </w:rPr>
            </w:pPr>
            <w:r>
              <w:rPr>
                <w:b/>
              </w:rPr>
              <w:t>2880</w:t>
            </w:r>
          </w:p>
        </w:tc>
      </w:tr>
      <w:tr w:rsidR="00D35F75" w14:paraId="0C523D2D" w14:textId="77777777" w:rsidTr="008F1DE9">
        <w:trPr>
          <w:trHeight w:val="368"/>
        </w:trPr>
        <w:tc>
          <w:tcPr>
            <w:tcW w:w="3116" w:type="dxa"/>
          </w:tcPr>
          <w:p w14:paraId="4B2C0DC8" w14:textId="77777777" w:rsidR="00D35F75" w:rsidRDefault="00D35F75" w:rsidP="00D35F75">
            <w:pPr>
              <w:pStyle w:val="TableofFigures"/>
            </w:pPr>
          </w:p>
        </w:tc>
        <w:tc>
          <w:tcPr>
            <w:tcW w:w="3117" w:type="dxa"/>
          </w:tcPr>
          <w:p w14:paraId="7419819A" w14:textId="77777777" w:rsidR="00D35F75" w:rsidRDefault="00D35F75" w:rsidP="00D35F75">
            <w:pPr>
              <w:pStyle w:val="TableofFigures"/>
            </w:pPr>
          </w:p>
        </w:tc>
        <w:tc>
          <w:tcPr>
            <w:tcW w:w="3117" w:type="dxa"/>
          </w:tcPr>
          <w:p w14:paraId="118DE9E2" w14:textId="77777777" w:rsidR="00D35F75" w:rsidRDefault="00D35F75" w:rsidP="00D35F75">
            <w:pPr>
              <w:pStyle w:val="TableofFigures"/>
            </w:pPr>
          </w:p>
        </w:tc>
      </w:tr>
      <w:tr w:rsidR="00D35F75" w14:paraId="07327200" w14:textId="77777777" w:rsidTr="008F1DE9">
        <w:trPr>
          <w:trHeight w:val="233"/>
        </w:trPr>
        <w:tc>
          <w:tcPr>
            <w:tcW w:w="3116" w:type="dxa"/>
          </w:tcPr>
          <w:p w14:paraId="4A01920E" w14:textId="77777777" w:rsidR="008F1DE9" w:rsidRPr="008F1DE9" w:rsidRDefault="008F1DE9" w:rsidP="008F1DE9">
            <w:pPr>
              <w:pStyle w:val="TableofFigures"/>
            </w:pPr>
            <w:r>
              <w:t>Production Staff</w:t>
            </w:r>
          </w:p>
        </w:tc>
        <w:tc>
          <w:tcPr>
            <w:tcW w:w="3117" w:type="dxa"/>
          </w:tcPr>
          <w:p w14:paraId="394D1175" w14:textId="0CCDFAEA" w:rsidR="00D35F75" w:rsidRDefault="00AA2319" w:rsidP="00D35F75">
            <w:pPr>
              <w:pStyle w:val="TableofFigures"/>
            </w:pPr>
            <w:r>
              <w:t>1</w:t>
            </w:r>
          </w:p>
        </w:tc>
        <w:tc>
          <w:tcPr>
            <w:tcW w:w="3117" w:type="dxa"/>
          </w:tcPr>
          <w:p w14:paraId="5CA37E55" w14:textId="77777777" w:rsidR="008F1DE9" w:rsidRPr="008F1DE9" w:rsidRDefault="008F1DE9" w:rsidP="008F1DE9">
            <w:pPr>
              <w:pStyle w:val="TableofFigures"/>
            </w:pPr>
            <w:r>
              <w:t>210</w:t>
            </w:r>
          </w:p>
        </w:tc>
      </w:tr>
    </w:tbl>
    <w:p w14:paraId="354C2BCA" w14:textId="77777777" w:rsidR="00D35F75" w:rsidRDefault="00D35F75" w:rsidP="00D35F75">
      <w:pPr>
        <w:pStyle w:val="TableofFigures"/>
      </w:pPr>
    </w:p>
    <w:tbl>
      <w:tblPr>
        <w:tblStyle w:val="TableGrid"/>
        <w:tblW w:w="9446" w:type="dxa"/>
        <w:tblLook w:val="04A0" w:firstRow="1" w:lastRow="0" w:firstColumn="1" w:lastColumn="0" w:noHBand="0" w:noVBand="1"/>
      </w:tblPr>
      <w:tblGrid>
        <w:gridCol w:w="3148"/>
        <w:gridCol w:w="3149"/>
        <w:gridCol w:w="3149"/>
      </w:tblGrid>
      <w:tr w:rsidR="008F1DE9" w14:paraId="119524C8" w14:textId="77777777" w:rsidTr="008F1DE9">
        <w:trPr>
          <w:trHeight w:val="364"/>
        </w:trPr>
        <w:tc>
          <w:tcPr>
            <w:tcW w:w="3148" w:type="dxa"/>
          </w:tcPr>
          <w:p w14:paraId="4638AA4A" w14:textId="77777777" w:rsidR="008F1DE9" w:rsidRDefault="008F1DE9" w:rsidP="008F1DE9">
            <w:r>
              <w:t>Camera Accessories</w:t>
            </w:r>
          </w:p>
        </w:tc>
        <w:tc>
          <w:tcPr>
            <w:tcW w:w="3149" w:type="dxa"/>
          </w:tcPr>
          <w:p w14:paraId="06E9C4C9" w14:textId="2B3C81CB" w:rsidR="008F1DE9" w:rsidRDefault="00AA2319" w:rsidP="008F1DE9">
            <w:r>
              <w:t>2</w:t>
            </w:r>
          </w:p>
        </w:tc>
        <w:tc>
          <w:tcPr>
            <w:tcW w:w="3149" w:type="dxa"/>
          </w:tcPr>
          <w:p w14:paraId="512EF5B6" w14:textId="3575BFC3" w:rsidR="008F1DE9" w:rsidRDefault="008F1DE9" w:rsidP="008F1DE9">
            <w:r>
              <w:t>250</w:t>
            </w:r>
            <w:r w:rsidR="00445F60">
              <w:t xml:space="preserve"> </w:t>
            </w:r>
          </w:p>
        </w:tc>
      </w:tr>
      <w:tr w:rsidR="008F1DE9" w14:paraId="5E81B189" w14:textId="77777777" w:rsidTr="008F1DE9">
        <w:trPr>
          <w:trHeight w:val="308"/>
        </w:trPr>
        <w:tc>
          <w:tcPr>
            <w:tcW w:w="3148" w:type="dxa"/>
          </w:tcPr>
          <w:p w14:paraId="21B0C215" w14:textId="77777777" w:rsidR="008F1DE9" w:rsidRDefault="008F1DE9" w:rsidP="008F1DE9">
            <w:r>
              <w:t>Grips</w:t>
            </w:r>
          </w:p>
        </w:tc>
        <w:tc>
          <w:tcPr>
            <w:tcW w:w="3149" w:type="dxa"/>
          </w:tcPr>
          <w:p w14:paraId="151266AA" w14:textId="41F77040" w:rsidR="008F1DE9" w:rsidRDefault="00AA2319" w:rsidP="008F1DE9">
            <w:r>
              <w:t>2</w:t>
            </w:r>
          </w:p>
        </w:tc>
        <w:tc>
          <w:tcPr>
            <w:tcW w:w="3149" w:type="dxa"/>
          </w:tcPr>
          <w:p w14:paraId="7DF942B9" w14:textId="67BA18CE" w:rsidR="008F1DE9" w:rsidRDefault="008F1DE9" w:rsidP="008F1DE9">
            <w:r>
              <w:t>40</w:t>
            </w:r>
            <w:r w:rsidR="00445F60">
              <w:t xml:space="preserve"> * 2</w:t>
            </w:r>
          </w:p>
        </w:tc>
      </w:tr>
      <w:tr w:rsidR="008F1DE9" w14:paraId="51EA9EAD" w14:textId="77777777" w:rsidTr="008F1DE9">
        <w:trPr>
          <w:trHeight w:val="308"/>
        </w:trPr>
        <w:tc>
          <w:tcPr>
            <w:tcW w:w="3148" w:type="dxa"/>
          </w:tcPr>
          <w:p w14:paraId="3084B833" w14:textId="77777777" w:rsidR="008F1DE9" w:rsidRDefault="008F1DE9" w:rsidP="008F1DE9">
            <w:r>
              <w:t>Extra Talent</w:t>
            </w:r>
          </w:p>
        </w:tc>
        <w:tc>
          <w:tcPr>
            <w:tcW w:w="3149" w:type="dxa"/>
          </w:tcPr>
          <w:p w14:paraId="6E9B57CA" w14:textId="5210A8B7" w:rsidR="008F1DE9" w:rsidRDefault="00AA2319" w:rsidP="008F1DE9">
            <w:r>
              <w:t>1</w:t>
            </w:r>
          </w:p>
        </w:tc>
        <w:tc>
          <w:tcPr>
            <w:tcW w:w="3149" w:type="dxa"/>
          </w:tcPr>
          <w:p w14:paraId="5883C35D" w14:textId="77777777" w:rsidR="008F1DE9" w:rsidRDefault="008F1DE9" w:rsidP="008F1DE9">
            <w:r>
              <w:t>-0-</w:t>
            </w:r>
          </w:p>
        </w:tc>
      </w:tr>
      <w:tr w:rsidR="008F1DE9" w14:paraId="1F2BF1BB" w14:textId="77777777" w:rsidTr="008F1DE9">
        <w:trPr>
          <w:trHeight w:val="330"/>
        </w:trPr>
        <w:tc>
          <w:tcPr>
            <w:tcW w:w="3148" w:type="dxa"/>
          </w:tcPr>
          <w:p w14:paraId="30D62F29" w14:textId="77777777" w:rsidR="008F1DE9" w:rsidRDefault="008F1DE9" w:rsidP="008F1DE9">
            <w:r>
              <w:t>Location</w:t>
            </w:r>
          </w:p>
        </w:tc>
        <w:tc>
          <w:tcPr>
            <w:tcW w:w="3149" w:type="dxa"/>
          </w:tcPr>
          <w:p w14:paraId="23DC0958" w14:textId="0509BF2C" w:rsidR="008F1DE9" w:rsidRDefault="00AA2319" w:rsidP="008F1DE9">
            <w:r>
              <w:t>2</w:t>
            </w:r>
          </w:p>
        </w:tc>
        <w:tc>
          <w:tcPr>
            <w:tcW w:w="3149" w:type="dxa"/>
          </w:tcPr>
          <w:p w14:paraId="4B5F3974" w14:textId="69568820" w:rsidR="008F1DE9" w:rsidRDefault="008F1DE9" w:rsidP="008F1DE9">
            <w:r>
              <w:t>500</w:t>
            </w:r>
            <w:r w:rsidR="00445F60">
              <w:t xml:space="preserve"> * 2</w:t>
            </w:r>
          </w:p>
        </w:tc>
      </w:tr>
      <w:tr w:rsidR="008F1DE9" w14:paraId="2854522E" w14:textId="77777777" w:rsidTr="008F1DE9">
        <w:trPr>
          <w:trHeight w:val="308"/>
        </w:trPr>
        <w:tc>
          <w:tcPr>
            <w:tcW w:w="3148" w:type="dxa"/>
          </w:tcPr>
          <w:p w14:paraId="73E55D8F" w14:textId="77777777" w:rsidR="008F1DE9" w:rsidRDefault="008F1DE9" w:rsidP="008F1DE9">
            <w:r>
              <w:t>Transportation</w:t>
            </w:r>
          </w:p>
        </w:tc>
        <w:tc>
          <w:tcPr>
            <w:tcW w:w="3149" w:type="dxa"/>
          </w:tcPr>
          <w:p w14:paraId="414333DB" w14:textId="78149DB5" w:rsidR="008F1DE9" w:rsidRDefault="00AA2319" w:rsidP="008F1DE9">
            <w:r>
              <w:t>2</w:t>
            </w:r>
          </w:p>
        </w:tc>
        <w:tc>
          <w:tcPr>
            <w:tcW w:w="3149" w:type="dxa"/>
          </w:tcPr>
          <w:p w14:paraId="4A292A9B" w14:textId="37B1260B" w:rsidR="008F1DE9" w:rsidRDefault="008F1DE9" w:rsidP="008F1DE9">
            <w:r>
              <w:t>90</w:t>
            </w:r>
            <w:r w:rsidR="00445F60">
              <w:t xml:space="preserve"> * 2</w:t>
            </w:r>
          </w:p>
        </w:tc>
      </w:tr>
      <w:tr w:rsidR="008F1DE9" w14:paraId="044B573E" w14:textId="77777777" w:rsidTr="008F1DE9">
        <w:trPr>
          <w:trHeight w:val="308"/>
        </w:trPr>
        <w:tc>
          <w:tcPr>
            <w:tcW w:w="3148" w:type="dxa"/>
          </w:tcPr>
          <w:p w14:paraId="45E16855" w14:textId="77777777" w:rsidR="008F1DE9" w:rsidRPr="008F1DE9" w:rsidRDefault="008F1DE9" w:rsidP="008F1DE9">
            <w:pPr>
              <w:rPr>
                <w:b/>
              </w:rPr>
            </w:pPr>
            <w:r>
              <w:rPr>
                <w:b/>
              </w:rPr>
              <w:t>Production Total</w:t>
            </w:r>
          </w:p>
        </w:tc>
        <w:tc>
          <w:tcPr>
            <w:tcW w:w="3149" w:type="dxa"/>
          </w:tcPr>
          <w:p w14:paraId="736C5280" w14:textId="77777777" w:rsidR="008F1DE9" w:rsidRDefault="008F1DE9" w:rsidP="008F1DE9"/>
        </w:tc>
        <w:tc>
          <w:tcPr>
            <w:tcW w:w="3149" w:type="dxa"/>
          </w:tcPr>
          <w:p w14:paraId="1DA5FF99" w14:textId="77777777" w:rsidR="008F1DE9" w:rsidRPr="001747E2" w:rsidRDefault="008F1DE9" w:rsidP="008F1DE9">
            <w:pPr>
              <w:rPr>
                <w:b/>
              </w:rPr>
            </w:pPr>
            <w:r w:rsidRPr="001747E2">
              <w:rPr>
                <w:b/>
              </w:rPr>
              <w:t>1090</w:t>
            </w:r>
          </w:p>
        </w:tc>
      </w:tr>
      <w:tr w:rsidR="008F1DE9" w14:paraId="7C604667" w14:textId="77777777" w:rsidTr="008F1DE9">
        <w:trPr>
          <w:trHeight w:val="308"/>
        </w:trPr>
        <w:tc>
          <w:tcPr>
            <w:tcW w:w="3148" w:type="dxa"/>
          </w:tcPr>
          <w:p w14:paraId="595EA403" w14:textId="77777777" w:rsidR="008F1DE9" w:rsidRDefault="008F1DE9" w:rsidP="008F1DE9"/>
        </w:tc>
        <w:tc>
          <w:tcPr>
            <w:tcW w:w="3149" w:type="dxa"/>
          </w:tcPr>
          <w:p w14:paraId="1EC6F3AA" w14:textId="77777777" w:rsidR="008F1DE9" w:rsidRDefault="008F1DE9" w:rsidP="008F1DE9"/>
        </w:tc>
        <w:tc>
          <w:tcPr>
            <w:tcW w:w="3149" w:type="dxa"/>
          </w:tcPr>
          <w:p w14:paraId="517E7BCD" w14:textId="77777777" w:rsidR="008F1DE9" w:rsidRDefault="008F1DE9" w:rsidP="008F1DE9"/>
        </w:tc>
      </w:tr>
      <w:tr w:rsidR="008F1DE9" w14:paraId="5676D9E2" w14:textId="77777777" w:rsidTr="008F1DE9">
        <w:trPr>
          <w:trHeight w:val="308"/>
        </w:trPr>
        <w:tc>
          <w:tcPr>
            <w:tcW w:w="3148" w:type="dxa"/>
          </w:tcPr>
          <w:p w14:paraId="1479E2F1" w14:textId="77777777" w:rsidR="008F1DE9" w:rsidRDefault="001747E2" w:rsidP="008F1DE9">
            <w:r>
              <w:t>Sound</w:t>
            </w:r>
          </w:p>
        </w:tc>
        <w:tc>
          <w:tcPr>
            <w:tcW w:w="3149" w:type="dxa"/>
          </w:tcPr>
          <w:p w14:paraId="23040567" w14:textId="77777777" w:rsidR="008F1DE9" w:rsidRDefault="001747E2" w:rsidP="008F1DE9">
            <w:r>
              <w:t>6</w:t>
            </w:r>
          </w:p>
        </w:tc>
        <w:tc>
          <w:tcPr>
            <w:tcW w:w="3149" w:type="dxa"/>
          </w:tcPr>
          <w:p w14:paraId="6C500FB1" w14:textId="77777777" w:rsidR="001747E2" w:rsidRDefault="001747E2" w:rsidP="008F1DE9">
            <w:r>
              <w:t>150</w:t>
            </w:r>
          </w:p>
        </w:tc>
      </w:tr>
      <w:tr w:rsidR="008F1DE9" w14:paraId="34A23294" w14:textId="77777777" w:rsidTr="008F1DE9">
        <w:trPr>
          <w:trHeight w:val="308"/>
        </w:trPr>
        <w:tc>
          <w:tcPr>
            <w:tcW w:w="3148" w:type="dxa"/>
          </w:tcPr>
          <w:p w14:paraId="28919230" w14:textId="77777777" w:rsidR="008F1DE9" w:rsidRDefault="001747E2" w:rsidP="008F1DE9">
            <w:r>
              <w:t>Insurance</w:t>
            </w:r>
          </w:p>
        </w:tc>
        <w:tc>
          <w:tcPr>
            <w:tcW w:w="3149" w:type="dxa"/>
          </w:tcPr>
          <w:p w14:paraId="73A2022B" w14:textId="77777777" w:rsidR="008F1DE9" w:rsidRDefault="001747E2" w:rsidP="008F1DE9">
            <w:r>
              <w:t>6</w:t>
            </w:r>
          </w:p>
        </w:tc>
        <w:tc>
          <w:tcPr>
            <w:tcW w:w="3149" w:type="dxa"/>
          </w:tcPr>
          <w:p w14:paraId="293A1772" w14:textId="77777777" w:rsidR="001747E2" w:rsidRDefault="001747E2" w:rsidP="008F1DE9">
            <w:r>
              <w:t>1100</w:t>
            </w:r>
          </w:p>
        </w:tc>
      </w:tr>
      <w:tr w:rsidR="001747E2" w14:paraId="36C93C2A" w14:textId="77777777" w:rsidTr="001747E2">
        <w:trPr>
          <w:trHeight w:val="260"/>
        </w:trPr>
        <w:tc>
          <w:tcPr>
            <w:tcW w:w="3148" w:type="dxa"/>
          </w:tcPr>
          <w:p w14:paraId="4D7B1A27" w14:textId="77777777" w:rsidR="001747E2" w:rsidRPr="001747E2" w:rsidRDefault="001747E2" w:rsidP="008F1DE9">
            <w:pPr>
              <w:rPr>
                <w:b/>
              </w:rPr>
            </w:pPr>
            <w:r>
              <w:rPr>
                <w:b/>
              </w:rPr>
              <w:t xml:space="preserve">Total Below The Line </w:t>
            </w:r>
          </w:p>
        </w:tc>
        <w:tc>
          <w:tcPr>
            <w:tcW w:w="3149" w:type="dxa"/>
          </w:tcPr>
          <w:p w14:paraId="06A72177" w14:textId="77777777" w:rsidR="001747E2" w:rsidRDefault="001747E2" w:rsidP="008F1DE9"/>
        </w:tc>
        <w:tc>
          <w:tcPr>
            <w:tcW w:w="3149" w:type="dxa"/>
          </w:tcPr>
          <w:p w14:paraId="54BB76CB" w14:textId="77777777" w:rsidR="001747E2" w:rsidRPr="001747E2" w:rsidRDefault="001747E2" w:rsidP="008F1DE9">
            <w:pPr>
              <w:rPr>
                <w:b/>
              </w:rPr>
            </w:pPr>
            <w:r>
              <w:rPr>
                <w:b/>
              </w:rPr>
              <w:t>1250</w:t>
            </w:r>
          </w:p>
        </w:tc>
      </w:tr>
    </w:tbl>
    <w:p w14:paraId="6115D8BE" w14:textId="77777777" w:rsidR="008F1DE9" w:rsidRDefault="008F1DE9" w:rsidP="008F1DE9"/>
    <w:p w14:paraId="1310897D" w14:textId="37CC0841" w:rsidR="00DF4C71" w:rsidRDefault="00DF4C71" w:rsidP="008F1DE9"/>
    <w:p w14:paraId="29656993" w14:textId="77777777" w:rsidR="00DF4C71" w:rsidRDefault="00DF4C71">
      <w:r>
        <w:br w:type="page"/>
      </w:r>
    </w:p>
    <w:p w14:paraId="1437B29E" w14:textId="77777777" w:rsidR="000264BE" w:rsidRDefault="000264BE" w:rsidP="008F1DE9"/>
    <w:p w14:paraId="2C68801E" w14:textId="77777777" w:rsidR="00C93CFF" w:rsidRDefault="00C726A0" w:rsidP="0025316A">
      <w:pPr>
        <w:ind w:firstLine="720"/>
      </w:pPr>
      <w:bookmarkStart w:id="0" w:name="_GoBack"/>
      <w:bookmarkEnd w:id="0"/>
      <w:r>
        <w:t>The idea when going into this budget was to stay under $2500. That was exceed</w:t>
      </w:r>
      <w:r w:rsidR="00F71F28">
        <w:t xml:space="preserve">ed fairly quickly by the above the line costs. In order to avoid further </w:t>
      </w:r>
      <w:r w:rsidR="00646C25">
        <w:t>damage,</w:t>
      </w:r>
      <w:r w:rsidR="00F71F28">
        <w:t xml:space="preserve"> we turned inward to find resources that can also cut expenses</w:t>
      </w:r>
      <w:r w:rsidR="00F230BE">
        <w:t>.</w:t>
      </w:r>
      <w:r w:rsidR="00646C25">
        <w:t xml:space="preserve"> The equipment well be loaned at no expense. Items like lighting kits, color gels, hd monitors, and batteries will all be donated for the 3 days. That leaves our director and crew a free day before shooting strictly for lighting and blocking. Our Extra talent who are friends, family, and film enthusiast will bloc</w:t>
      </w:r>
      <w:r w:rsidR="001A1147">
        <w:t xml:space="preserve">k out shots and camera movement on set. </w:t>
      </w:r>
      <w:r w:rsidR="00646C25">
        <w:t xml:space="preserve"> </w:t>
      </w:r>
      <w:r w:rsidR="00F230BE">
        <w:t xml:space="preserve"> </w:t>
      </w:r>
      <w:r w:rsidR="00C93CFF">
        <w:t>Our production total came</w:t>
      </w:r>
      <w:r w:rsidR="00646C25">
        <w:t xml:space="preserve"> out at just over a grand</w:t>
      </w:r>
      <w:r w:rsidR="00C93CFF">
        <w:t xml:space="preserve">. Again with this being a bare bones type of project we have to use our resources to keep the expenses down. </w:t>
      </w:r>
    </w:p>
    <w:p w14:paraId="034453B0" w14:textId="77777777" w:rsidR="00C93CFF" w:rsidRDefault="00C93CFF" w:rsidP="008F1DE9"/>
    <w:p w14:paraId="328FFC94" w14:textId="16BAF3A4" w:rsidR="00DF4C71" w:rsidRDefault="00C93CFF" w:rsidP="0025316A">
      <w:pPr>
        <w:ind w:firstLine="720"/>
      </w:pPr>
      <w:r>
        <w:t>The camera we will being using on set is the Canon C100. That style of camera is perfect for the run and gun style of shooting that will make up a lot of the scenes. There are camera accessories like the ninja atmos and the DJI Movi</w:t>
      </w:r>
      <w:r w:rsidR="00646C25">
        <w:t xml:space="preserve"> </w:t>
      </w:r>
      <w:r>
        <w:t>that will be rented. Just with the two accessories production valu</w:t>
      </w:r>
      <w:r w:rsidR="009F5299">
        <w:t>e will be added to the project. The grips on set will both specialize in electric</w:t>
      </w:r>
      <w:r w:rsidR="0007369D">
        <w:t>.</w:t>
      </w:r>
      <w:r w:rsidR="00174822">
        <w:t xml:space="preserve"> They are supplying the power </w:t>
      </w:r>
      <w:r w:rsidR="00AA2319">
        <w:t>sources that will run the set. The Location is a local lounge on the east side of Cleveland, Ohio. It is being rented to us for the two days with parking included. Transportation will be provided to and from set for those who need it. The money will go to the gas.</w:t>
      </w:r>
    </w:p>
    <w:p w14:paraId="051BA8CE" w14:textId="77777777" w:rsidR="00EC4579" w:rsidRDefault="00EC4579" w:rsidP="008F1DE9"/>
    <w:p w14:paraId="11278F9A" w14:textId="739B767A" w:rsidR="00EC4579" w:rsidRDefault="00EC4579" w:rsidP="0025316A">
      <w:pPr>
        <w:ind w:firstLine="720"/>
      </w:pPr>
      <w:r>
        <w:t>The last expense is sound and insurance two of the most important these contributing to the production value of the project</w:t>
      </w:r>
      <w:r w:rsidR="00E61599">
        <w:t>. Good planning will take care of the sound on set. Our crew will pull sound two ways</w:t>
      </w:r>
      <w:r w:rsidR="00DE4DF1">
        <w:t>. One being lav microphones on our talent, and the second is a boom microphone for the assigned area. Afterward the expense will be allocated to studio time (ADR)</w:t>
      </w:r>
    </w:p>
    <w:p w14:paraId="6CB840D1" w14:textId="77777777" w:rsidR="00DE4DF1" w:rsidRDefault="00DE4DF1" w:rsidP="008F1DE9"/>
    <w:p w14:paraId="2E1D1D88" w14:textId="426881A8" w:rsidR="00DE4DF1" w:rsidRDefault="00DE4DF1" w:rsidP="0025316A">
      <w:pPr>
        <w:ind w:firstLine="720"/>
      </w:pPr>
      <w:r>
        <w:t xml:space="preserve">The insurance provided for this project is thru Scenic Entertainment Group. We will purchase a liability plan. In that plan it provides coverage over the crew, talent, and equipment in the event of an accident. </w:t>
      </w:r>
    </w:p>
    <w:p w14:paraId="0C480806" w14:textId="77777777" w:rsidR="00DE4DF1" w:rsidRDefault="00DE4DF1" w:rsidP="008F1DE9"/>
    <w:p w14:paraId="3E42DBB4" w14:textId="77777777" w:rsidR="00DE4DF1" w:rsidRDefault="00DE4DF1" w:rsidP="008F1DE9"/>
    <w:p w14:paraId="25F361C8" w14:textId="04FB03E3" w:rsidR="00DE4DF1" w:rsidRPr="0025316A" w:rsidRDefault="00DE4DF1" w:rsidP="00DE4DF1">
      <w:pPr>
        <w:jc w:val="center"/>
        <w:rPr>
          <w:rFonts w:asciiTheme="majorHAnsi" w:hAnsiTheme="majorHAnsi"/>
          <w:b/>
          <w:u w:val="single"/>
        </w:rPr>
      </w:pPr>
      <w:r w:rsidRPr="0025316A">
        <w:rPr>
          <w:rFonts w:asciiTheme="majorHAnsi" w:hAnsiTheme="majorHAnsi"/>
          <w:b/>
          <w:u w:val="single"/>
        </w:rPr>
        <w:t>FLOWERS FOR MY PAIN</w:t>
      </w:r>
    </w:p>
    <w:p w14:paraId="5F835D89" w14:textId="68EA88A1" w:rsidR="00DE4DF1" w:rsidRPr="0025316A" w:rsidRDefault="00DE4DF1" w:rsidP="00586052">
      <w:pPr>
        <w:jc w:val="center"/>
        <w:rPr>
          <w:rFonts w:asciiTheme="majorHAnsi" w:hAnsiTheme="majorHAnsi"/>
          <w:b/>
          <w:i/>
        </w:rPr>
      </w:pPr>
      <w:r w:rsidRPr="0025316A">
        <w:rPr>
          <w:rFonts w:asciiTheme="majorHAnsi" w:hAnsiTheme="majorHAnsi"/>
          <w:b/>
          <w:i/>
        </w:rPr>
        <w:t>Treatment</w:t>
      </w:r>
    </w:p>
    <w:p w14:paraId="08888001" w14:textId="0AA929EF" w:rsidR="00586052" w:rsidRPr="00586052" w:rsidRDefault="00586052" w:rsidP="0025316A">
      <w:pPr>
        <w:ind w:firstLine="720"/>
        <w:rPr>
          <w:rFonts w:asciiTheme="majorHAnsi" w:hAnsiTheme="majorHAnsi"/>
        </w:rPr>
      </w:pPr>
      <w:r>
        <w:rPr>
          <w:rFonts w:asciiTheme="majorHAnsi" w:hAnsiTheme="majorHAnsi"/>
        </w:rPr>
        <w:t>Flowers for my Pain is a short film (drama) musical composition</w:t>
      </w:r>
      <w:r w:rsidR="008C0162">
        <w:rPr>
          <w:rFonts w:asciiTheme="majorHAnsi" w:hAnsiTheme="majorHAnsi"/>
        </w:rPr>
        <w:t>. “It’s a vibe”, describes J. Smith (artist). The short film is driven by J. Smith’s compelling mixtape “Flowers for my Pain”</w:t>
      </w:r>
      <w:r w:rsidR="00152027">
        <w:rPr>
          <w:rFonts w:asciiTheme="majorHAnsi" w:hAnsiTheme="majorHAnsi"/>
        </w:rPr>
        <w:t xml:space="preserve">. Its about a young black male who juggles between the emotions and pressures of college, relationships, </w:t>
      </w:r>
      <w:r w:rsidR="000F735B">
        <w:rPr>
          <w:rFonts w:asciiTheme="majorHAnsi" w:hAnsiTheme="majorHAnsi"/>
        </w:rPr>
        <w:t xml:space="preserve">and his purpose in </w:t>
      </w:r>
      <w:r w:rsidR="00E85A46">
        <w:rPr>
          <w:rFonts w:asciiTheme="majorHAnsi" w:hAnsiTheme="majorHAnsi"/>
        </w:rPr>
        <w:t>the world. The airy sounds that</w:t>
      </w:r>
      <w:r w:rsidR="000F735B">
        <w:rPr>
          <w:rFonts w:asciiTheme="majorHAnsi" w:hAnsiTheme="majorHAnsi"/>
        </w:rPr>
        <w:t xml:space="preserve"> drive the mixtape </w:t>
      </w:r>
      <w:r w:rsidR="00E85A46">
        <w:rPr>
          <w:rFonts w:asciiTheme="majorHAnsi" w:hAnsiTheme="majorHAnsi"/>
        </w:rPr>
        <w:t>will also drive the story. We open on our character</w:t>
      </w:r>
      <w:r w:rsidR="006E3944">
        <w:rPr>
          <w:rFonts w:asciiTheme="majorHAnsi" w:hAnsiTheme="majorHAnsi"/>
        </w:rPr>
        <w:t xml:space="preserve"> back in his hometown. Having already acquired some success musically he is set to perform at a lounge on the east side of Cleveland. During</w:t>
      </w:r>
      <w:r w:rsidR="0025316A">
        <w:rPr>
          <w:rFonts w:asciiTheme="majorHAnsi" w:hAnsiTheme="majorHAnsi"/>
        </w:rPr>
        <w:t xml:space="preserve"> his performance he runs into a</w:t>
      </w:r>
      <w:r w:rsidR="006E3944">
        <w:rPr>
          <w:rFonts w:asciiTheme="majorHAnsi" w:hAnsiTheme="majorHAnsi"/>
        </w:rPr>
        <w:t xml:space="preserve"> woman who he</w:t>
      </w:r>
      <w:r w:rsidR="0025316A">
        <w:rPr>
          <w:rFonts w:asciiTheme="majorHAnsi" w:hAnsiTheme="majorHAnsi"/>
        </w:rPr>
        <w:t xml:space="preserve"> once dated and knew very well. As we uncover their relationship and ties with one another we also open Pandora box. The demons that J. Smith deals with on the day to day basis, and most time alone being 1000+ miles away from home at law school. It’s a unique story with issues that are similar to the acridity acclaimed Moonlight film. One that will leave the viewers feeling every bit of J. Smith’s true pain.</w:t>
      </w:r>
    </w:p>
    <w:sectPr w:rsidR="00586052" w:rsidRPr="00586052"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75"/>
    <w:rsid w:val="000264BE"/>
    <w:rsid w:val="0007369D"/>
    <w:rsid w:val="000F735B"/>
    <w:rsid w:val="00152027"/>
    <w:rsid w:val="001747E2"/>
    <w:rsid w:val="00174822"/>
    <w:rsid w:val="001A1147"/>
    <w:rsid w:val="001B2DE1"/>
    <w:rsid w:val="002251B1"/>
    <w:rsid w:val="0025316A"/>
    <w:rsid w:val="002A04BC"/>
    <w:rsid w:val="00445F60"/>
    <w:rsid w:val="0046246D"/>
    <w:rsid w:val="00586052"/>
    <w:rsid w:val="00646C25"/>
    <w:rsid w:val="006E3944"/>
    <w:rsid w:val="00823A1F"/>
    <w:rsid w:val="008B0D7B"/>
    <w:rsid w:val="008C0162"/>
    <w:rsid w:val="008F1DE9"/>
    <w:rsid w:val="009F5299"/>
    <w:rsid w:val="00A6641A"/>
    <w:rsid w:val="00AA2319"/>
    <w:rsid w:val="00B834B5"/>
    <w:rsid w:val="00BF5733"/>
    <w:rsid w:val="00C726A0"/>
    <w:rsid w:val="00C93CFF"/>
    <w:rsid w:val="00D35F75"/>
    <w:rsid w:val="00DE4DF1"/>
    <w:rsid w:val="00DF4C71"/>
    <w:rsid w:val="00E61599"/>
    <w:rsid w:val="00E85A46"/>
    <w:rsid w:val="00EC4579"/>
    <w:rsid w:val="00F230BE"/>
    <w:rsid w:val="00F7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06E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D3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A2C6-CDB2-EB49-97F8-B93AA4AA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538</Words>
  <Characters>3073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2017-03-31T13:11:00Z</dcterms:created>
  <dcterms:modified xsi:type="dcterms:W3CDTF">2017-04-04T21:17:00Z</dcterms:modified>
</cp:coreProperties>
</file>